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62" w:rsidRPr="00115562" w:rsidRDefault="00115562" w:rsidP="00115562">
      <w:r w:rsidRPr="00115562">
        <w:t>Adres strony internetowej, na której Zam</w:t>
      </w:r>
      <w:bookmarkStart w:id="0" w:name="_GoBack"/>
      <w:bookmarkEnd w:id="0"/>
      <w:r w:rsidRPr="00115562">
        <w:t>awiający udostępnia Specyfikację Istotnych Warunków Zamówienia:</w:t>
      </w:r>
    </w:p>
    <w:p w:rsidR="00115562" w:rsidRPr="00115562" w:rsidRDefault="00115562" w:rsidP="00115562">
      <w:pPr>
        <w:jc w:val="center"/>
      </w:pPr>
      <w:hyperlink w:tgtFrame="_blank" w:history="1">
        <w:r w:rsidRPr="00115562">
          <w:rPr>
            <w:rStyle w:val="Hipercze"/>
            <w:b/>
            <w:bCs/>
          </w:rPr>
          <w:t>www.kondratowice.biuletyn.net (zakładka: zamówienia publiczne - ogłoszenia przetargów 2013)</w:t>
        </w:r>
      </w:hyperlink>
    </w:p>
    <w:p w:rsidR="00115562" w:rsidRPr="00115562" w:rsidRDefault="00115562" w:rsidP="00115562">
      <w:pPr>
        <w:jc w:val="center"/>
      </w:pPr>
      <w:r w:rsidRPr="00115562">
        <w:pict>
          <v:rect id="_x0000_i1025" style="width:0;height:1.5pt" o:hralign="center" o:hrstd="t" o:hrnoshade="t" o:hr="t" fillcolor="black" stroked="f"/>
        </w:pict>
      </w:r>
    </w:p>
    <w:p w:rsidR="00115562" w:rsidRPr="00115562" w:rsidRDefault="00115562" w:rsidP="00115562">
      <w:pPr>
        <w:jc w:val="center"/>
      </w:pPr>
      <w:r w:rsidRPr="00115562">
        <w:rPr>
          <w:b/>
          <w:bCs/>
        </w:rPr>
        <w:t>Prusy: Zakup oleju napędowego do autobusu szkolnego i innych pojazdów spełniającego wymagania normy PN-EN 590 w 2014 roku</w:t>
      </w:r>
      <w:r w:rsidRPr="00115562">
        <w:br/>
      </w:r>
      <w:r w:rsidRPr="00115562">
        <w:rPr>
          <w:b/>
          <w:bCs/>
        </w:rPr>
        <w:t>Numer ogłoszenia: 237457 - 2013; data zamieszczenia: 12.11.2013</w:t>
      </w:r>
      <w:r w:rsidRPr="00115562">
        <w:br/>
        <w:t>OGŁOSZENIE O ZAMÓWIENIU - usługi</w:t>
      </w:r>
    </w:p>
    <w:p w:rsidR="00115562" w:rsidRPr="00115562" w:rsidRDefault="00115562" w:rsidP="00115562">
      <w:r w:rsidRPr="00115562">
        <w:rPr>
          <w:b/>
          <w:bCs/>
        </w:rPr>
        <w:t>Zamieszczanie ogłoszenia:</w:t>
      </w:r>
      <w:r w:rsidRPr="00115562">
        <w:t xml:space="preserve"> obowiązkowe.</w:t>
      </w:r>
    </w:p>
    <w:p w:rsidR="00115562" w:rsidRPr="00115562" w:rsidRDefault="00115562" w:rsidP="00115562">
      <w:r w:rsidRPr="00115562">
        <w:rPr>
          <w:b/>
          <w:bCs/>
        </w:rPr>
        <w:t>Ogłoszenie dotyczy:</w:t>
      </w:r>
      <w:r w:rsidRPr="00115562">
        <w:t xml:space="preserve"> zamówienia publicznego.</w:t>
      </w:r>
    </w:p>
    <w:p w:rsidR="00115562" w:rsidRPr="00115562" w:rsidRDefault="00115562" w:rsidP="00115562">
      <w:pPr>
        <w:rPr>
          <w:b/>
          <w:bCs/>
          <w:u w:val="single"/>
        </w:rPr>
      </w:pPr>
      <w:r w:rsidRPr="00115562">
        <w:rPr>
          <w:b/>
          <w:bCs/>
          <w:u w:val="single"/>
        </w:rPr>
        <w:t>SEKCJA I: ZAMAWIAJĄCY</w:t>
      </w:r>
    </w:p>
    <w:p w:rsidR="00115562" w:rsidRPr="00115562" w:rsidRDefault="00115562" w:rsidP="00115562">
      <w:r w:rsidRPr="00115562">
        <w:rPr>
          <w:b/>
          <w:bCs/>
        </w:rPr>
        <w:t>I. 1) NAZWA I ADRES:</w:t>
      </w:r>
      <w:r w:rsidRPr="00115562">
        <w:t xml:space="preserve"> Gmina Kondratowice , Kondratowice, ul. Nowa 1, 57-150 Prusy, woj. dolnośląskie, tel. 071 3927681, faks 071 3926021.</w:t>
      </w:r>
    </w:p>
    <w:p w:rsidR="00115562" w:rsidRPr="00115562" w:rsidRDefault="00115562" w:rsidP="00115562">
      <w:pPr>
        <w:numPr>
          <w:ilvl w:val="0"/>
          <w:numId w:val="1"/>
        </w:numPr>
      </w:pPr>
      <w:r w:rsidRPr="00115562">
        <w:rPr>
          <w:b/>
          <w:bCs/>
        </w:rPr>
        <w:t>Adres strony internetowej zamawiającego:</w:t>
      </w:r>
      <w:r w:rsidRPr="00115562">
        <w:t xml:space="preserve"> www.kondratowice.pl </w:t>
      </w:r>
    </w:p>
    <w:p w:rsidR="00115562" w:rsidRPr="00115562" w:rsidRDefault="00115562" w:rsidP="00115562">
      <w:pPr>
        <w:numPr>
          <w:ilvl w:val="0"/>
          <w:numId w:val="1"/>
        </w:numPr>
      </w:pPr>
      <w:r w:rsidRPr="00115562">
        <w:rPr>
          <w:b/>
          <w:bCs/>
        </w:rPr>
        <w:t>Adres strony internetowej, pod którym dostępne są informacje dotyczące dynamicznego systemu zakupów:</w:t>
      </w:r>
      <w:r w:rsidRPr="00115562">
        <w:t xml:space="preserve"> nie dotyczy</w:t>
      </w:r>
    </w:p>
    <w:p w:rsidR="00115562" w:rsidRPr="00115562" w:rsidRDefault="00115562" w:rsidP="00115562">
      <w:r w:rsidRPr="00115562">
        <w:rPr>
          <w:b/>
          <w:bCs/>
        </w:rPr>
        <w:t>I. 2) RODZAJ ZAMAWIAJĄCEGO:</w:t>
      </w:r>
      <w:r w:rsidRPr="00115562">
        <w:t xml:space="preserve"> Administracja samorządowa.</w:t>
      </w:r>
    </w:p>
    <w:p w:rsidR="00115562" w:rsidRPr="00115562" w:rsidRDefault="00115562" w:rsidP="00115562">
      <w:pPr>
        <w:rPr>
          <w:b/>
          <w:bCs/>
          <w:u w:val="single"/>
        </w:rPr>
      </w:pPr>
      <w:r w:rsidRPr="00115562">
        <w:rPr>
          <w:b/>
          <w:bCs/>
          <w:u w:val="single"/>
        </w:rPr>
        <w:t>SEKCJA II: PRZEDMIOT ZAMÓWIENIA</w:t>
      </w:r>
    </w:p>
    <w:p w:rsidR="00115562" w:rsidRPr="00115562" w:rsidRDefault="00115562" w:rsidP="00115562">
      <w:r w:rsidRPr="00115562">
        <w:rPr>
          <w:b/>
          <w:bCs/>
        </w:rPr>
        <w:t>II.1) OKREŚLENIE PRZEDMIOTU ZAMÓWIENIA</w:t>
      </w:r>
    </w:p>
    <w:p w:rsidR="00115562" w:rsidRPr="00115562" w:rsidRDefault="00115562" w:rsidP="00115562">
      <w:r w:rsidRPr="00115562">
        <w:rPr>
          <w:b/>
          <w:bCs/>
        </w:rPr>
        <w:t>II.1.1) Nazwa nadana zamówieniu przez zamawiającego:</w:t>
      </w:r>
      <w:r w:rsidRPr="00115562">
        <w:t xml:space="preserve"> Zakup oleju napędowego do autobusu szkolnego i innych pojazdów spełniającego wymagania normy PN-EN 590 w 2014 roku.</w:t>
      </w:r>
    </w:p>
    <w:p w:rsidR="00115562" w:rsidRPr="00115562" w:rsidRDefault="00115562" w:rsidP="00115562">
      <w:r w:rsidRPr="00115562">
        <w:rPr>
          <w:b/>
          <w:bCs/>
        </w:rPr>
        <w:t>II.1.2) Rodzaj zamówienia:</w:t>
      </w:r>
      <w:r w:rsidRPr="00115562">
        <w:t xml:space="preserve"> usługi.</w:t>
      </w:r>
    </w:p>
    <w:p w:rsidR="00115562" w:rsidRPr="00115562" w:rsidRDefault="00115562" w:rsidP="00115562">
      <w:r w:rsidRPr="00115562">
        <w:rPr>
          <w:b/>
          <w:bCs/>
        </w:rPr>
        <w:t>II.1.4) Określenie przedmiotu oraz wielkości lub zakresu zamówienia:</w:t>
      </w:r>
      <w:r w:rsidRPr="00115562">
        <w:t xml:space="preserve"> 1. Przedmiotem zamówienia jest zakup oleju napędowego do autobusu szkolnego oraz innych pojazdów spełniającego wymagania normy PN-EN 590 w ilości ok. 10.000 litrów w okresie od dnia 01.01.2014 r. do dnia 31.12.2014 r. Wykonawca zapewnia możliwość zakupu płynów technicznych i drobnych akcesoriów samochodowych. 2. Zaopatrzenie pojazdów w olej napędowy odbywać się będzie sukcesywnie według potrzeb zamawiającego w odległości nie większej niż 15 km od siedziby Zespołu Szkół Publicznych w Prusach. 3. Planowana ilość oleju napędowego może ulec zmniejszeniu lub zwiększeniu w zależności od potrzeb zamawiającego..</w:t>
      </w:r>
    </w:p>
    <w:p w:rsidR="00115562" w:rsidRPr="00115562" w:rsidRDefault="00115562" w:rsidP="00115562">
      <w:r w:rsidRPr="00115562">
        <w:rPr>
          <w:b/>
          <w:bCs/>
        </w:rPr>
        <w:t>II.1.6) Wspólny Słownik Zamówień (CPV):</w:t>
      </w:r>
      <w:r w:rsidRPr="00115562">
        <w:t xml:space="preserve"> 09.13.41.00-8.</w:t>
      </w:r>
    </w:p>
    <w:p w:rsidR="00115562" w:rsidRPr="00115562" w:rsidRDefault="00115562" w:rsidP="00115562">
      <w:r w:rsidRPr="00115562">
        <w:rPr>
          <w:b/>
          <w:bCs/>
        </w:rPr>
        <w:t>II.1.7) Czy dopuszcza się złożenie oferty częściowej:</w:t>
      </w:r>
      <w:r w:rsidRPr="00115562">
        <w:t xml:space="preserve"> nie.</w:t>
      </w:r>
    </w:p>
    <w:p w:rsidR="00115562" w:rsidRPr="00115562" w:rsidRDefault="00115562" w:rsidP="00115562">
      <w:r w:rsidRPr="00115562">
        <w:rPr>
          <w:b/>
          <w:bCs/>
        </w:rPr>
        <w:t>II.1.8) Czy dopuszcza się złożenie oferty wariantowej:</w:t>
      </w:r>
      <w:r w:rsidRPr="00115562">
        <w:t xml:space="preserve"> nie.</w:t>
      </w:r>
    </w:p>
    <w:p w:rsidR="00115562" w:rsidRPr="00115562" w:rsidRDefault="00115562" w:rsidP="00115562"/>
    <w:p w:rsidR="00115562" w:rsidRPr="00115562" w:rsidRDefault="00115562" w:rsidP="00115562">
      <w:r w:rsidRPr="00115562">
        <w:rPr>
          <w:b/>
          <w:bCs/>
        </w:rPr>
        <w:t>II.2) CZAS TRWANIA ZAMÓWIENIA LUB TERMIN WYKONANIA:</w:t>
      </w:r>
      <w:r w:rsidRPr="00115562">
        <w:t xml:space="preserve"> Zakończenie: 31.12.2014.</w:t>
      </w:r>
    </w:p>
    <w:p w:rsidR="00115562" w:rsidRPr="00115562" w:rsidRDefault="00115562" w:rsidP="00115562">
      <w:pPr>
        <w:rPr>
          <w:b/>
          <w:bCs/>
          <w:u w:val="single"/>
        </w:rPr>
      </w:pPr>
      <w:r w:rsidRPr="00115562">
        <w:rPr>
          <w:b/>
          <w:bCs/>
          <w:u w:val="single"/>
        </w:rPr>
        <w:t>SEKCJA III: INFORMACJE O CHARAKTERZE PRAWNYM, EKONOMICZNYM, FINANSOWYM I TECHNICZNYM</w:t>
      </w:r>
    </w:p>
    <w:p w:rsidR="00115562" w:rsidRPr="00115562" w:rsidRDefault="00115562" w:rsidP="00115562">
      <w:r w:rsidRPr="00115562">
        <w:rPr>
          <w:b/>
          <w:bCs/>
        </w:rPr>
        <w:t>III.1) WADIUM</w:t>
      </w:r>
    </w:p>
    <w:p w:rsidR="00115562" w:rsidRPr="00115562" w:rsidRDefault="00115562" w:rsidP="00115562">
      <w:r w:rsidRPr="00115562">
        <w:rPr>
          <w:b/>
          <w:bCs/>
        </w:rPr>
        <w:t>Informacja na temat wadium:</w:t>
      </w:r>
      <w:r w:rsidRPr="00115562">
        <w:t xml:space="preserve"> Zamawiający nie wymaga wpłaty wadium</w:t>
      </w:r>
    </w:p>
    <w:p w:rsidR="00115562" w:rsidRPr="00115562" w:rsidRDefault="00115562" w:rsidP="00115562">
      <w:r w:rsidRPr="00115562">
        <w:rPr>
          <w:b/>
          <w:bCs/>
        </w:rPr>
        <w:t>III.2) ZALICZKI</w:t>
      </w:r>
    </w:p>
    <w:p w:rsidR="00115562" w:rsidRPr="00115562" w:rsidRDefault="00115562" w:rsidP="00115562">
      <w:r w:rsidRPr="00115562">
        <w:rPr>
          <w:b/>
          <w:bCs/>
        </w:rPr>
        <w:t>III.3) WARUNKI UDZIAŁU W POSTĘPOWANIU ORAZ OPIS SPOSOBU DOKONYWANIA OCENY SPEŁNIANIA TYCH WARUNKÓW</w:t>
      </w:r>
    </w:p>
    <w:p w:rsidR="00115562" w:rsidRPr="00115562" w:rsidRDefault="00115562" w:rsidP="00115562">
      <w:pPr>
        <w:numPr>
          <w:ilvl w:val="0"/>
          <w:numId w:val="2"/>
        </w:numPr>
      </w:pPr>
      <w:r w:rsidRPr="00115562">
        <w:rPr>
          <w:b/>
          <w:bCs/>
        </w:rPr>
        <w:t>III. 3.1) Uprawnienia do wykonywania określonej działalności lub czynności, jeżeli przepisy prawa nakładają obowiązek ich posiadania</w:t>
      </w:r>
    </w:p>
    <w:p w:rsidR="00115562" w:rsidRPr="00115562" w:rsidRDefault="00115562" w:rsidP="00115562">
      <w:r w:rsidRPr="00115562">
        <w:rPr>
          <w:b/>
          <w:bCs/>
        </w:rPr>
        <w:t>Opis sposobu dokonywania oceny spełniania tego warunku</w:t>
      </w:r>
    </w:p>
    <w:p w:rsidR="00115562" w:rsidRPr="00115562" w:rsidRDefault="00115562" w:rsidP="00115562">
      <w:pPr>
        <w:numPr>
          <w:ilvl w:val="1"/>
          <w:numId w:val="2"/>
        </w:numPr>
      </w:pPr>
      <w:r w:rsidRPr="00115562">
        <w:t>Opis sposobu dokonywania oceny spełniania warunku: Zamawiający uzna warunek za spełniony, jeżeli wykonawca wykaże, iż posiada koncesję na obrót paliwami ciekłymi, zgodnie z art. 32 ust. 1 pkt 4 ustawy z dnia 10.04.1997 r. - Prawo energetyczne.</w:t>
      </w:r>
    </w:p>
    <w:p w:rsidR="00115562" w:rsidRPr="00115562" w:rsidRDefault="00115562" w:rsidP="00115562">
      <w:pPr>
        <w:numPr>
          <w:ilvl w:val="0"/>
          <w:numId w:val="2"/>
        </w:numPr>
      </w:pPr>
      <w:r w:rsidRPr="00115562">
        <w:rPr>
          <w:b/>
          <w:bCs/>
        </w:rPr>
        <w:t>III.3.2) Wiedza i doświadczenie</w:t>
      </w:r>
    </w:p>
    <w:p w:rsidR="00115562" w:rsidRPr="00115562" w:rsidRDefault="00115562" w:rsidP="00115562">
      <w:r w:rsidRPr="00115562">
        <w:rPr>
          <w:b/>
          <w:bCs/>
        </w:rPr>
        <w:t>Opis sposobu dokonywania oceny spełniania tego warunku</w:t>
      </w:r>
    </w:p>
    <w:p w:rsidR="00115562" w:rsidRPr="00115562" w:rsidRDefault="00115562" w:rsidP="00115562">
      <w:pPr>
        <w:numPr>
          <w:ilvl w:val="1"/>
          <w:numId w:val="2"/>
        </w:numPr>
      </w:pPr>
      <w:r w:rsidRPr="00115562">
        <w:t>Opis sposobu dokonywania oceny spełniania warunku: Zamawiający uzna warunek za spełniony na podstawie oświadczenia o spełnieniu warunków udziału w postępowaniu zgodnie z art. 44 ustawy Prawo zamówień publicznych (złożonego przez wykonawcę zgodnie z treścią załącznika nr 2 do SIWZ).</w:t>
      </w:r>
    </w:p>
    <w:p w:rsidR="00115562" w:rsidRPr="00115562" w:rsidRDefault="00115562" w:rsidP="00115562">
      <w:pPr>
        <w:numPr>
          <w:ilvl w:val="0"/>
          <w:numId w:val="2"/>
        </w:numPr>
      </w:pPr>
      <w:r w:rsidRPr="00115562">
        <w:rPr>
          <w:b/>
          <w:bCs/>
        </w:rPr>
        <w:t>III.3.3) Potencjał techniczny</w:t>
      </w:r>
    </w:p>
    <w:p w:rsidR="00115562" w:rsidRPr="00115562" w:rsidRDefault="00115562" w:rsidP="00115562">
      <w:r w:rsidRPr="00115562">
        <w:rPr>
          <w:b/>
          <w:bCs/>
        </w:rPr>
        <w:t>Opis sposobu dokonywania oceny spełniania tego warunku</w:t>
      </w:r>
    </w:p>
    <w:p w:rsidR="00115562" w:rsidRPr="00115562" w:rsidRDefault="00115562" w:rsidP="00115562">
      <w:pPr>
        <w:numPr>
          <w:ilvl w:val="1"/>
          <w:numId w:val="2"/>
        </w:numPr>
      </w:pPr>
      <w:r w:rsidRPr="00115562">
        <w:t>Opis sposobu dokonywania oceny spełniania warunku: Zamawiający uzna warunek za spełniony na podstawie oświadczenia o spełnieniu warunków udziału w postępowaniu zgodnie z art. 44 ustawy Prawo zamówień publicznych (złożonego przez wykonawcę zgodnie z treścią załącznika nr 2 do SIWZ).</w:t>
      </w:r>
    </w:p>
    <w:p w:rsidR="00115562" w:rsidRPr="00115562" w:rsidRDefault="00115562" w:rsidP="00115562">
      <w:pPr>
        <w:numPr>
          <w:ilvl w:val="0"/>
          <w:numId w:val="2"/>
        </w:numPr>
      </w:pPr>
      <w:r w:rsidRPr="00115562">
        <w:rPr>
          <w:b/>
          <w:bCs/>
        </w:rPr>
        <w:t>III.3.4) Osoby zdolne do wykonania zamówienia</w:t>
      </w:r>
    </w:p>
    <w:p w:rsidR="00115562" w:rsidRPr="00115562" w:rsidRDefault="00115562" w:rsidP="00115562">
      <w:r w:rsidRPr="00115562">
        <w:rPr>
          <w:b/>
          <w:bCs/>
        </w:rPr>
        <w:t>Opis sposobu dokonywania oceny spełniania tego warunku</w:t>
      </w:r>
    </w:p>
    <w:p w:rsidR="00115562" w:rsidRPr="00115562" w:rsidRDefault="00115562" w:rsidP="00115562">
      <w:pPr>
        <w:numPr>
          <w:ilvl w:val="1"/>
          <w:numId w:val="2"/>
        </w:numPr>
      </w:pPr>
      <w:r w:rsidRPr="00115562">
        <w:t>Opis sposobu dokonywania oceny spełniania warunku: Zamawiający uzna warunek za spełniony na podstawie oświadczenia o spełnieniu warunków udziału w postępowaniu zgodnie z art. 44 ustawy Prawo zamówień publicznych (złożonego przez wykonawcę zgodnie z treścią załącznika nr 2 do SIWZ).</w:t>
      </w:r>
    </w:p>
    <w:p w:rsidR="00115562" w:rsidRPr="00115562" w:rsidRDefault="00115562" w:rsidP="00115562">
      <w:pPr>
        <w:numPr>
          <w:ilvl w:val="0"/>
          <w:numId w:val="2"/>
        </w:numPr>
      </w:pPr>
      <w:r w:rsidRPr="00115562">
        <w:rPr>
          <w:b/>
          <w:bCs/>
        </w:rPr>
        <w:lastRenderedPageBreak/>
        <w:t>III.3.5) Sytuacja ekonomiczna i finansowa</w:t>
      </w:r>
    </w:p>
    <w:p w:rsidR="00115562" w:rsidRPr="00115562" w:rsidRDefault="00115562" w:rsidP="00115562">
      <w:r w:rsidRPr="00115562">
        <w:rPr>
          <w:b/>
          <w:bCs/>
        </w:rPr>
        <w:t>Opis sposobu dokonywania oceny spełniania tego warunku</w:t>
      </w:r>
    </w:p>
    <w:p w:rsidR="00115562" w:rsidRPr="00115562" w:rsidRDefault="00115562" w:rsidP="00115562">
      <w:pPr>
        <w:numPr>
          <w:ilvl w:val="1"/>
          <w:numId w:val="2"/>
        </w:numPr>
      </w:pPr>
      <w:r w:rsidRPr="00115562">
        <w:t>Opis sposobu dokonywania oceny spełniania warunku: Zamawiający uzna warunek za spełniony na podstawie oświadczenia o spełnieniu warunków udziału w postępowaniu zgodnie z art. 44 ustawy Prawo zamówień publicznych (złożonego przez wykonawcę zgodnie z treścią załącznika nr 2 do SIWZ).</w:t>
      </w:r>
    </w:p>
    <w:p w:rsidR="00115562" w:rsidRPr="00115562" w:rsidRDefault="00115562" w:rsidP="00115562">
      <w:r w:rsidRPr="00115562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15562" w:rsidRPr="00115562" w:rsidRDefault="00115562" w:rsidP="00115562">
      <w:r w:rsidRPr="00115562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15562" w:rsidRPr="00115562" w:rsidRDefault="00115562" w:rsidP="00115562">
      <w:pPr>
        <w:numPr>
          <w:ilvl w:val="0"/>
          <w:numId w:val="3"/>
        </w:numPr>
      </w:pPr>
      <w:r w:rsidRPr="00115562">
        <w:t xml:space="preserve">potwierdzenie posiadania uprawnień do wykonywania określonej działalności lub czynności, jeżeli przepisy prawa nakładają obowiązek ich posiadania, w szczególności koncesje, zezwolenia lub licencje; </w:t>
      </w:r>
    </w:p>
    <w:p w:rsidR="00115562" w:rsidRPr="00115562" w:rsidRDefault="00115562" w:rsidP="00115562">
      <w:r w:rsidRPr="00115562">
        <w:rPr>
          <w:b/>
          <w:bCs/>
        </w:rPr>
        <w:t>III.4.2) W zakresie potwierdzenia niepodlegania wykluczeniu na podstawie art. 24 ust. 1 ustawy, należy przedłożyć:</w:t>
      </w:r>
    </w:p>
    <w:p w:rsidR="00115562" w:rsidRPr="00115562" w:rsidRDefault="00115562" w:rsidP="00115562">
      <w:pPr>
        <w:numPr>
          <w:ilvl w:val="0"/>
          <w:numId w:val="4"/>
        </w:numPr>
      </w:pPr>
      <w:r w:rsidRPr="00115562">
        <w:t xml:space="preserve">oświadczenie o braku podstaw do wykluczenia; </w:t>
      </w:r>
    </w:p>
    <w:p w:rsidR="00115562" w:rsidRPr="00115562" w:rsidRDefault="00115562" w:rsidP="00115562">
      <w:pPr>
        <w:numPr>
          <w:ilvl w:val="0"/>
          <w:numId w:val="4"/>
        </w:numPr>
      </w:pPr>
      <w:r w:rsidRPr="00115562"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115562" w:rsidRPr="00115562" w:rsidRDefault="00115562" w:rsidP="00115562">
      <w:pPr>
        <w:numPr>
          <w:ilvl w:val="0"/>
          <w:numId w:val="4"/>
        </w:numPr>
      </w:pPr>
      <w:r w:rsidRPr="00115562"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115562" w:rsidRPr="00115562" w:rsidRDefault="00115562" w:rsidP="00115562">
      <w:pPr>
        <w:numPr>
          <w:ilvl w:val="0"/>
          <w:numId w:val="4"/>
        </w:numPr>
      </w:pPr>
      <w:r w:rsidRPr="00115562"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115562" w:rsidRPr="00115562" w:rsidRDefault="00115562" w:rsidP="00115562">
      <w:pPr>
        <w:rPr>
          <w:b/>
          <w:bCs/>
        </w:rPr>
      </w:pPr>
      <w:r w:rsidRPr="00115562">
        <w:rPr>
          <w:b/>
          <w:bCs/>
        </w:rPr>
        <w:t>III.4.3) Dokumenty podmiotów zagranicznych</w:t>
      </w:r>
    </w:p>
    <w:p w:rsidR="00115562" w:rsidRPr="00115562" w:rsidRDefault="00115562" w:rsidP="00115562">
      <w:pPr>
        <w:rPr>
          <w:b/>
          <w:bCs/>
        </w:rPr>
      </w:pPr>
      <w:r w:rsidRPr="00115562">
        <w:rPr>
          <w:b/>
          <w:bCs/>
        </w:rPr>
        <w:lastRenderedPageBreak/>
        <w:t>Jeżeli wykonawca ma siedzibę lub miejsce zamieszkania poza terytorium Rzeczypospolitej Polskiej, przedkłada:</w:t>
      </w:r>
    </w:p>
    <w:p w:rsidR="00115562" w:rsidRPr="00115562" w:rsidRDefault="00115562" w:rsidP="00115562">
      <w:pPr>
        <w:rPr>
          <w:b/>
          <w:bCs/>
        </w:rPr>
      </w:pPr>
      <w:r w:rsidRPr="00115562">
        <w:rPr>
          <w:b/>
          <w:bCs/>
        </w:rPr>
        <w:t>III.4.3.1) dokument wystawiony w kraju, w którym ma siedzibę lub miejsce zamieszkania potwierdzający, że:</w:t>
      </w:r>
    </w:p>
    <w:p w:rsidR="00115562" w:rsidRPr="00115562" w:rsidRDefault="00115562" w:rsidP="00115562">
      <w:pPr>
        <w:numPr>
          <w:ilvl w:val="0"/>
          <w:numId w:val="5"/>
        </w:numPr>
      </w:pPr>
      <w:r w:rsidRPr="00115562"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115562" w:rsidRPr="00115562" w:rsidRDefault="00115562" w:rsidP="00115562">
      <w:pPr>
        <w:numPr>
          <w:ilvl w:val="0"/>
          <w:numId w:val="5"/>
        </w:numPr>
      </w:pPr>
      <w:r w:rsidRPr="00115562"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115562" w:rsidRPr="00115562" w:rsidRDefault="00115562" w:rsidP="00115562">
      <w:pPr>
        <w:numPr>
          <w:ilvl w:val="0"/>
          <w:numId w:val="5"/>
        </w:numPr>
      </w:pPr>
      <w:r w:rsidRPr="00115562">
        <w:t xml:space="preserve">nie orzeczono wobec niego zakazu ubiegania się o zamówienie - wystawiony nie wcześniej niż 6 miesięcy przed upływem terminu składania wniosków o dopuszczenie do udziału w postępowaniu o udzielenie zamówienia albo składania ofert; </w:t>
      </w:r>
    </w:p>
    <w:p w:rsidR="00115562" w:rsidRPr="00115562" w:rsidRDefault="00115562" w:rsidP="00115562">
      <w:r w:rsidRPr="00115562">
        <w:rPr>
          <w:b/>
          <w:bCs/>
        </w:rPr>
        <w:t>III.6) INNE DOKUMENTY</w:t>
      </w:r>
    </w:p>
    <w:p w:rsidR="00115562" w:rsidRPr="00115562" w:rsidRDefault="00115562" w:rsidP="00115562">
      <w:pPr>
        <w:rPr>
          <w:b/>
          <w:bCs/>
        </w:rPr>
      </w:pPr>
      <w:r w:rsidRPr="00115562">
        <w:rPr>
          <w:b/>
          <w:bCs/>
        </w:rPr>
        <w:t>Inne dokumenty niewymienione w pkt III.4) albo w pkt III.5)</w:t>
      </w:r>
    </w:p>
    <w:p w:rsidR="00115562" w:rsidRPr="00115562" w:rsidRDefault="00115562" w:rsidP="00115562">
      <w:r w:rsidRPr="00115562">
        <w:t>a) Formularz oferty - wg załącznika nr 1 do SIWZ b) Pełnomocnictwo do podpisania oferty, o ile prawo do podpisania oferty nie wynika z innych dokumentów złożonych wraz z ofertą. Treść pełnomocnictwa musi jednoznacznie wskazywać czynności do wykonywania których pełnomocnik jest powołany. c) Wykaz części zamówienia, które wykonawca zamierza powierzyć podwykonawcom - Załącznik Nr 5 do SIWZ. Jeżeli Wykonawca nie przewiduje zatrudnienia podwykonawców wpisuje nie dotyczy. d) W przypadku udzielenia zamówienia konsorcjum, zamawiający przed podpisaniem umowy zażąda umowę regulującą współpracę tych wykonawców. e) Lista podmiotów należących do tej samej grupy kapitałowej w rozumieniu ustawy z dnia 16 lutego 2007 r. o ochronie konkurencji i konsumentów albo informacji o tym, że nie należy do grupy kapitałowej - wg załącznika nr 4 do SIWZ</w:t>
      </w:r>
    </w:p>
    <w:p w:rsidR="00115562" w:rsidRPr="00115562" w:rsidRDefault="00115562" w:rsidP="00115562">
      <w:pPr>
        <w:rPr>
          <w:b/>
          <w:bCs/>
          <w:u w:val="single"/>
        </w:rPr>
      </w:pPr>
      <w:r w:rsidRPr="00115562">
        <w:rPr>
          <w:b/>
          <w:bCs/>
          <w:u w:val="single"/>
        </w:rPr>
        <w:t>SEKCJA IV: PROCEDURA</w:t>
      </w:r>
    </w:p>
    <w:p w:rsidR="00115562" w:rsidRPr="00115562" w:rsidRDefault="00115562" w:rsidP="00115562">
      <w:r w:rsidRPr="00115562">
        <w:rPr>
          <w:b/>
          <w:bCs/>
        </w:rPr>
        <w:t>IV.1) TRYB UDZIELENIA ZAMÓWIENIA</w:t>
      </w:r>
    </w:p>
    <w:p w:rsidR="00115562" w:rsidRPr="00115562" w:rsidRDefault="00115562" w:rsidP="00115562">
      <w:r w:rsidRPr="00115562">
        <w:rPr>
          <w:b/>
          <w:bCs/>
        </w:rPr>
        <w:t>IV.1.1) Tryb udzielenia zamówienia:</w:t>
      </w:r>
      <w:r w:rsidRPr="00115562">
        <w:t xml:space="preserve"> przetarg nieograniczony.</w:t>
      </w:r>
    </w:p>
    <w:p w:rsidR="00115562" w:rsidRPr="00115562" w:rsidRDefault="00115562" w:rsidP="00115562">
      <w:r w:rsidRPr="00115562">
        <w:rPr>
          <w:b/>
          <w:bCs/>
        </w:rPr>
        <w:t>IV.2) KRYTERIA OCENY OFERT</w:t>
      </w:r>
    </w:p>
    <w:p w:rsidR="00115562" w:rsidRPr="00115562" w:rsidRDefault="00115562" w:rsidP="00115562">
      <w:r w:rsidRPr="00115562">
        <w:rPr>
          <w:b/>
          <w:bCs/>
        </w:rPr>
        <w:t xml:space="preserve">IV.2.1) Kryteria oceny ofert: </w:t>
      </w:r>
      <w:r w:rsidRPr="00115562">
        <w:t>najniższa cena.</w:t>
      </w:r>
    </w:p>
    <w:p w:rsidR="00115562" w:rsidRPr="00115562" w:rsidRDefault="00115562" w:rsidP="00115562">
      <w:r w:rsidRPr="00115562">
        <w:rPr>
          <w:b/>
          <w:bCs/>
        </w:rPr>
        <w:t>IV.3) ZMIANA UMOWY</w:t>
      </w:r>
    </w:p>
    <w:p w:rsidR="00115562" w:rsidRPr="00115562" w:rsidRDefault="00115562" w:rsidP="00115562">
      <w:r w:rsidRPr="00115562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115562" w:rsidRPr="00115562" w:rsidRDefault="00115562" w:rsidP="00115562">
      <w:r w:rsidRPr="00115562">
        <w:rPr>
          <w:b/>
          <w:bCs/>
        </w:rPr>
        <w:t>Dopuszczalne zmiany postanowień umowy oraz określenie warunków zmian</w:t>
      </w:r>
    </w:p>
    <w:p w:rsidR="00115562" w:rsidRPr="00115562" w:rsidRDefault="00115562" w:rsidP="00115562">
      <w:r w:rsidRPr="00115562">
        <w:lastRenderedPageBreak/>
        <w:t>Zamawiający przewiduje zmiany postanowień zawartej umowy w stosunku do treści oferty, na podstawie której dokonano wyboru wykonawcy, w następujących przypadkach: - w przypadku wystąpienia okoliczności w trakcie realizacji zadania, których strony nie były w stanie przewidzieć zawierając umowę</w:t>
      </w:r>
    </w:p>
    <w:p w:rsidR="00115562" w:rsidRPr="00115562" w:rsidRDefault="00115562" w:rsidP="00115562">
      <w:r w:rsidRPr="00115562">
        <w:rPr>
          <w:b/>
          <w:bCs/>
        </w:rPr>
        <w:t>IV.4) INFORMACJE ADMINISTRACYJNE</w:t>
      </w:r>
    </w:p>
    <w:p w:rsidR="00115562" w:rsidRPr="00115562" w:rsidRDefault="00115562" w:rsidP="00115562">
      <w:r w:rsidRPr="00115562">
        <w:rPr>
          <w:b/>
          <w:bCs/>
        </w:rPr>
        <w:t>IV.4.1)</w:t>
      </w:r>
      <w:r w:rsidRPr="00115562">
        <w:t> </w:t>
      </w:r>
      <w:r w:rsidRPr="00115562">
        <w:rPr>
          <w:b/>
          <w:bCs/>
        </w:rPr>
        <w:t>Adres strony internetowej, na której jest dostępna specyfikacja istotnych warunków zamówienia:</w:t>
      </w:r>
      <w:r w:rsidRPr="00115562">
        <w:t xml:space="preserve"> www.kondratowice.biuletyn.net (zakładka: zamówienia publiczne - ogłoszenia przetargów 2013)</w:t>
      </w:r>
      <w:r w:rsidRPr="00115562">
        <w:br/>
      </w:r>
      <w:r w:rsidRPr="00115562">
        <w:rPr>
          <w:b/>
          <w:bCs/>
        </w:rPr>
        <w:t>Specyfikację istotnych warunków zamówienia można uzyskać pod adresem:</w:t>
      </w:r>
      <w:r w:rsidRPr="00115562">
        <w:t xml:space="preserve"> Urząd Gminy Kondratowice, Kondratowice, ul. Nowa 1, 57-150 Prusy - pokój nr 6 na parterze w budynku administracyjnym.</w:t>
      </w:r>
    </w:p>
    <w:p w:rsidR="00115562" w:rsidRPr="00115562" w:rsidRDefault="00115562" w:rsidP="00115562">
      <w:r w:rsidRPr="00115562">
        <w:rPr>
          <w:b/>
          <w:bCs/>
        </w:rPr>
        <w:t>IV.4.4) Termin składania wniosków o dopuszczenie do udziału w postępowaniu lub ofert:</w:t>
      </w:r>
      <w:r w:rsidRPr="00115562">
        <w:t xml:space="preserve"> 22.11.2013 godzina 10:00, miejsce: Sekretariat Urzędu Gminy Kondratowice, Kondratowice, ul. Nowa 1, 57-150 Prusy - pokój nr 7 na I piętrze w budynku administracyjnym..</w:t>
      </w:r>
    </w:p>
    <w:p w:rsidR="00115562" w:rsidRPr="00115562" w:rsidRDefault="00115562" w:rsidP="00115562">
      <w:r w:rsidRPr="00115562">
        <w:rPr>
          <w:b/>
          <w:bCs/>
        </w:rPr>
        <w:t>IV.4.5) Termin związania ofertą:</w:t>
      </w:r>
      <w:r w:rsidRPr="00115562">
        <w:t xml:space="preserve"> okres w dniach: 30 (od ostatecznego terminu składania ofert).</w:t>
      </w:r>
    </w:p>
    <w:p w:rsidR="00115562" w:rsidRPr="00115562" w:rsidRDefault="00115562" w:rsidP="00115562">
      <w:r w:rsidRPr="00115562">
        <w:rPr>
          <w:b/>
          <w:bCs/>
        </w:rPr>
        <w:t>IV.4.16) Informacje dodatkowe, w tym dotyczące finansowania projektu/programu ze środków Unii Europejskiej:</w:t>
      </w:r>
      <w:r w:rsidRPr="00115562">
        <w:t xml:space="preserve"> nie dotyczy.</w:t>
      </w:r>
    </w:p>
    <w:p w:rsidR="00115562" w:rsidRPr="00115562" w:rsidRDefault="00115562" w:rsidP="00115562">
      <w:r w:rsidRPr="00115562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15562">
        <w:t>nie</w:t>
      </w:r>
    </w:p>
    <w:p w:rsidR="007F339C" w:rsidRDefault="007F339C"/>
    <w:sectPr w:rsidR="007F3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540A8"/>
    <w:multiLevelType w:val="multilevel"/>
    <w:tmpl w:val="5EAA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5919B2"/>
    <w:multiLevelType w:val="multilevel"/>
    <w:tmpl w:val="13BA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30280F"/>
    <w:multiLevelType w:val="multilevel"/>
    <w:tmpl w:val="F8C0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711E69"/>
    <w:multiLevelType w:val="multilevel"/>
    <w:tmpl w:val="8D4C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3C1845"/>
    <w:multiLevelType w:val="multilevel"/>
    <w:tmpl w:val="8A50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62"/>
    <w:rsid w:val="00115562"/>
    <w:rsid w:val="007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55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5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51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2013-11-12T08:50:00Z</dcterms:created>
  <dcterms:modified xsi:type="dcterms:W3CDTF">2013-11-12T08:51:00Z</dcterms:modified>
</cp:coreProperties>
</file>